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89"/>
        <w:gridCol w:w="5472"/>
      </w:tblGrid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Philology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  <w:r>
              <w:rPr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Media English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Izabela Dixon, PhD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Izabela.dixon@tu.koszalin.pl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2021/2022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30h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vertAlign w:val="superscript"/>
                <w:lang w:val="en-US"/>
              </w:rPr>
              <w:t>1st</w:t>
            </w:r>
            <w:r>
              <w:rPr>
                <w:lang w:val="en-US"/>
              </w:rPr>
              <w:t xml:space="preserve"> cycle                                                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Continuous assessment (class assignments) and presentations; final test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GB"/>
              </w:rPr>
            </w:pPr>
            <w:r>
              <w:rPr>
                <w:lang w:val="en-GB"/>
              </w:rPr>
              <w:t>Newspaper headlines</w:t>
            </w:r>
          </w:p>
          <w:p>
            <w:pPr>
              <w:pStyle w:val="Normal"/>
              <w:tabs>
                <w:tab w:val="center" w:pos="2628" w:leader="none"/>
              </w:tabs>
              <w:spacing w:lineRule="auto" w:line="240" w:before="0" w:after="0"/>
              <w:jc w:val="both"/>
              <w:rPr>
                <w:lang w:val="en-GB"/>
              </w:rPr>
            </w:pPr>
            <w:r>
              <w:rPr>
                <w:lang w:val="en-GB"/>
              </w:rPr>
              <w:t>Language of the media: discourse analysis</w:t>
              <w:tab/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GB"/>
              </w:rPr>
            </w:pPr>
            <w:r>
              <w:rPr>
                <w:lang w:val="en-GB"/>
              </w:rPr>
              <w:t>Marketing and commercials: language of advertisements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GB"/>
              </w:rPr>
            </w:pPr>
            <w:r>
              <w:rPr>
                <w:lang w:val="en-GB"/>
              </w:rPr>
              <w:t>Social media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E-learning</w:t>
            </w:r>
          </w:p>
        </w:tc>
      </w:tr>
      <w:tr>
        <w:trPr/>
        <w:tc>
          <w:tcPr>
            <w:tcW w:w="3589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GB"/>
              </w:rPr>
            </w:pPr>
            <w:r>
              <w:rPr>
                <w:lang w:val="en-GB"/>
              </w:rPr>
              <w:t>Course objectives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>Students study the language of newspaper headlines and the ways used by journalists to make a text attractive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>Students study, explore and acquire a lot of vocabulary connected with the language of the media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>Students learn some advertising strategies, techniques, and gimmicks</w:t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left" w:pos="548" w:leader="none"/>
              </w:tabs>
              <w:spacing w:lineRule="auto" w:line="240" w:before="0" w:after="0"/>
              <w:ind w:left="264" w:hanging="264"/>
              <w:rPr>
                <w:lang w:val="en-GB"/>
              </w:rPr>
            </w:pPr>
            <w:r>
              <w:rPr>
                <w:lang w:val="en-GB"/>
              </w:rPr>
              <w:t>Students are made aware of some language strategies used by discourse participants in order to manipulate their audience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Franklin Gothic Book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cs="Franklin Gothic Book" w:hint="default"/>
        <w:rFonts w:cs="Franklin Gothic Book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cs="Franklin Gothic Book" w:hint="default"/>
        <w:rFonts w:cs="Franklin Gothic Book"/>
      </w:rPr>
    </w:lvl>
    <w:lvl w:ilvl="3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cs="Franklin Gothic Book" w:hint="default"/>
        <w:rFonts w:cs="Franklin Gothic Book"/>
      </w:rPr>
    </w:lvl>
    <w:lvl w:ilvl="4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cs="Franklin Gothic Book" w:hint="default"/>
        <w:rFonts w:cs="Franklin Gothic Book"/>
      </w:rPr>
    </w:lvl>
    <w:lvl w:ilvl="5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cs="Franklin Gothic Book" w:hint="default"/>
        <w:rFonts w:cs="Franklin Gothic Book"/>
      </w:rPr>
    </w:lvl>
    <w:lvl w:ilvl="6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cs="Franklin Gothic Book" w:hint="default"/>
        <w:rFonts w:cs="Franklin Gothic Book"/>
      </w:rPr>
    </w:lvl>
    <w:lvl w:ilvl="7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cs="Franklin Gothic Book" w:hint="default"/>
        <w:rFonts w:cs="Franklin Gothic Book"/>
      </w:rPr>
    </w:lvl>
    <w:lvl w:ilvl="8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cs="Franklin Gothic Book" w:hint="default"/>
        <w:rFonts w:cs="Franklin Gothic Book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56919"/>
    <w:rPr>
      <w:color w:val="605E5C"/>
      <w:shd w:fill="E1DFDD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9503e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d9503e"/>
    <w:rPr/>
  </w:style>
  <w:style w:type="character" w:styleId="ListLabel1">
    <w:name w:val="ListLabel 1"/>
    <w:qFormat/>
    <w:rPr>
      <w:lang w:val="en-US"/>
    </w:rPr>
  </w:style>
  <w:style w:type="character" w:styleId="ListLabel2">
    <w:name w:val="ListLabel 2"/>
    <w:qFormat/>
    <w:rPr>
      <w:rFonts w:cs="Wingdings"/>
    </w:rPr>
  </w:style>
  <w:style w:type="character" w:styleId="ListLabel3">
    <w:name w:val="ListLabel 3"/>
    <w:qFormat/>
    <w:rPr>
      <w:rFonts w:cs="Franklin Gothic Book"/>
    </w:rPr>
  </w:style>
  <w:style w:type="character" w:styleId="ListLabel4">
    <w:name w:val="ListLabel 4"/>
    <w:qFormat/>
    <w:rPr>
      <w:rFonts w:cs="Franklin Gothic Book"/>
    </w:rPr>
  </w:style>
  <w:style w:type="character" w:styleId="ListLabel5">
    <w:name w:val="ListLabel 5"/>
    <w:qFormat/>
    <w:rPr>
      <w:rFonts w:cs="Franklin Gothic Book"/>
    </w:rPr>
  </w:style>
  <w:style w:type="character" w:styleId="ListLabel6">
    <w:name w:val="ListLabel 6"/>
    <w:qFormat/>
    <w:rPr>
      <w:rFonts w:cs="Franklin Gothic Book"/>
    </w:rPr>
  </w:style>
  <w:style w:type="character" w:styleId="ListLabel7">
    <w:name w:val="ListLabel 7"/>
    <w:qFormat/>
    <w:rPr>
      <w:rFonts w:cs="Franklin Gothic Book"/>
    </w:rPr>
  </w:style>
  <w:style w:type="character" w:styleId="ListLabel8">
    <w:name w:val="ListLabel 8"/>
    <w:qFormat/>
    <w:rPr>
      <w:rFonts w:cs="Franklin Gothic Book"/>
    </w:rPr>
  </w:style>
  <w:style w:type="character" w:styleId="ListLabel9">
    <w:name w:val="ListLabel 9"/>
    <w:qFormat/>
    <w:rPr>
      <w:rFonts w:cs="Franklin Gothic Book"/>
    </w:rPr>
  </w:style>
  <w:style w:type="character" w:styleId="ListLabel10">
    <w:name w:val="ListLabel 10"/>
    <w:qFormat/>
    <w:rPr>
      <w:rFonts w:cs="Franklin Gothic Book"/>
    </w:rPr>
  </w:style>
  <w:style w:type="character" w:styleId="ListLabel11">
    <w:name w:val="ListLabel 1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a223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Gwka">
    <w:name w:val="Header"/>
    <w:basedOn w:val="Normal"/>
    <w:link w:val="NagwekZnak"/>
    <w:uiPriority w:val="99"/>
    <w:unhideWhenUsed/>
    <w:rsid w:val="00d9503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9503e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E371B-4617-4CAE-B59E-455AF3EC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LibreOffice/6.0.6.2$Windows_x86 LibreOffice_project/0c292870b25a325b5ed35f6b45599d2ea4458e77</Application>
  <Pages>1</Pages>
  <Words>204</Words>
  <Characters>1317</Characters>
  <CharactersWithSpaces>1522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2021-03-02T09:53:00Z</dcterms:created>
  <dc:creator>Agnieszka</dc:creator>
  <dc:description/>
  <dc:language>pl-PL</dc:language>
  <cp:lastModifiedBy/>
  <dcterms:modified xsi:type="dcterms:W3CDTF">2021-03-08T09:46:05Z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